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proofErr w:type="gramStart"/>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w:t>
      </w:r>
      <w:proofErr w:type="gramEnd"/>
      <w:r w:rsidRPr="00C656BF">
        <w:rPr>
          <w:rFonts w:ascii="Times New Roman" w:hAnsi="Times New Roman" w:cs="Times New Roman"/>
          <w:b/>
          <w:sz w:val="28"/>
          <w:szCs w:val="28"/>
        </w:rPr>
        <w:t xml:space="preserve">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w:t>
      </w:r>
      <w:proofErr w:type="gramStart"/>
      <w:r w:rsidRPr="00C656BF">
        <w:rPr>
          <w:rFonts w:ascii="Times New Roman" w:hAnsi="Times New Roman" w:cs="Times New Roman"/>
          <w:b/>
          <w:sz w:val="28"/>
          <w:szCs w:val="28"/>
        </w:rPr>
        <w:t>которая</w:t>
      </w:r>
      <w:proofErr w:type="gramEnd"/>
      <w:r w:rsidRPr="00C656BF">
        <w:rPr>
          <w:rFonts w:ascii="Times New Roman" w:hAnsi="Times New Roman" w:cs="Times New Roman"/>
          <w:b/>
          <w:sz w:val="28"/>
          <w:szCs w:val="28"/>
        </w:rPr>
        <w:t xml:space="preserve">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w:t>
      </w:r>
      <w:proofErr w:type="gramStart"/>
      <w:r w:rsidRPr="00C656BF">
        <w:rPr>
          <w:rFonts w:ascii="Times New Roman" w:hAnsi="Times New Roman" w:cs="Times New Roman"/>
          <w:sz w:val="28"/>
          <w:szCs w:val="28"/>
        </w:rPr>
        <w:t>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r w:rsidR="004A4227">
        <w:rPr>
          <w:rFonts w:ascii="Times New Roman" w:hAnsi="Times New Roman" w:cs="Times New Roman"/>
          <w:sz w:val="28"/>
          <w:szCs w:val="28"/>
        </w:rPr>
        <w:t xml:space="preserve"> </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w:t>
      </w:r>
      <w:proofErr w:type="gramEnd"/>
      <w:r w:rsidRPr="00C656BF">
        <w:rPr>
          <w:rFonts w:ascii="Times New Roman" w:hAnsi="Times New Roman" w:cs="Times New Roman"/>
          <w:sz w:val="28"/>
          <w:szCs w:val="28"/>
        </w:rPr>
        <w:t xml:space="preserve"> проведении работы, </w:t>
      </w:r>
      <w:proofErr w:type="gramStart"/>
      <w:r w:rsidRPr="00C656BF">
        <w:rPr>
          <w:rFonts w:ascii="Times New Roman" w:hAnsi="Times New Roman" w:cs="Times New Roman"/>
          <w:sz w:val="28"/>
          <w:szCs w:val="28"/>
        </w:rPr>
        <w:t>направленной</w:t>
      </w:r>
      <w:proofErr w:type="gramEnd"/>
      <w:r w:rsidRPr="00C656BF">
        <w:rPr>
          <w:rFonts w:ascii="Times New Roman" w:hAnsi="Times New Roman" w:cs="Times New Roman"/>
          <w:sz w:val="28"/>
          <w:szCs w:val="28"/>
        </w:rPr>
        <w:t xml:space="preserve"> на выявление личной </w:t>
      </w:r>
      <w:proofErr w:type="gramStart"/>
      <w:r w:rsidRPr="00C656BF">
        <w:rPr>
          <w:rFonts w:ascii="Times New Roman" w:hAnsi="Times New Roman" w:cs="Times New Roman"/>
          <w:sz w:val="28"/>
          <w:szCs w:val="28"/>
        </w:rPr>
        <w:t>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w:t>
      </w:r>
      <w:proofErr w:type="gramEnd"/>
      <w:r w:rsidRPr="00C656BF">
        <w:rPr>
          <w:rFonts w:ascii="Times New Roman" w:hAnsi="Times New Roman" w:cs="Times New Roman"/>
          <w:sz w:val="28"/>
          <w:szCs w:val="28"/>
        </w:rPr>
        <w:t>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roofErr w:type="gramEnd"/>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1"/>
      </w:r>
      <w:proofErr w:type="gramEnd"/>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w:t>
      </w:r>
      <w:proofErr w:type="gramStart"/>
      <w:r w:rsidRPr="00C656BF">
        <w:rPr>
          <w:rFonts w:ascii="Times New Roman" w:hAnsi="Times New Roman" w:cs="Times New Roman"/>
          <w:sz w:val="28"/>
          <w:szCs w:val="28"/>
        </w:rPr>
        <w:t>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w:t>
      </w:r>
      <w:proofErr w:type="gramEnd"/>
      <w:r w:rsidRPr="00C656BF">
        <w:rPr>
          <w:rFonts w:ascii="Times New Roman" w:hAnsi="Times New Roman" w:cs="Times New Roman"/>
          <w:sz w:val="28"/>
          <w:szCs w:val="28"/>
        </w:rPr>
        <w:t xml:space="preserve">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w:t>
      </w:r>
      <w:r w:rsidRPr="00C656BF">
        <w:rPr>
          <w:rFonts w:ascii="Times New Roman" w:hAnsi="Times New Roman" w:cs="Times New Roman"/>
          <w:sz w:val="28"/>
          <w:szCs w:val="28"/>
        </w:rPr>
        <w:lastRenderedPageBreak/>
        <w:t xml:space="preserve">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roofErr w:type="gramStart"/>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roofErr w:type="gramEnd"/>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proofErr w:type="gramStart"/>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roofErr w:type="gramEnd"/>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w:t>
      </w:r>
      <w:proofErr w:type="gramStart"/>
      <w:r w:rsidRPr="00C656BF">
        <w:rPr>
          <w:rFonts w:ascii="Times New Roman" w:hAnsi="Times New Roman" w:cs="Times New Roman"/>
          <w:sz w:val="28"/>
          <w:szCs w:val="28"/>
        </w:rPr>
        <w:t>которая</w:t>
      </w:r>
      <w:proofErr w:type="gramEnd"/>
      <w:r w:rsidRPr="00C656BF">
        <w:rPr>
          <w:rFonts w:ascii="Times New Roman" w:hAnsi="Times New Roman" w:cs="Times New Roman"/>
          <w:sz w:val="28"/>
          <w:szCs w:val="28"/>
        </w:rPr>
        <w:t xml:space="preserve">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w:t>
      </w:r>
      <w:proofErr w:type="gramStart"/>
      <w:r w:rsidRPr="00C656BF">
        <w:rPr>
          <w:rFonts w:ascii="Times New Roman" w:hAnsi="Times New Roman" w:cs="Times New Roman"/>
          <w:sz w:val="28"/>
          <w:szCs w:val="28"/>
        </w:rPr>
        <w:t>которая</w:t>
      </w:r>
      <w:proofErr w:type="gramEnd"/>
      <w:r w:rsidRPr="00C656BF">
        <w:rPr>
          <w:rFonts w:ascii="Times New Roman" w:hAnsi="Times New Roman" w:cs="Times New Roman"/>
          <w:sz w:val="28"/>
          <w:szCs w:val="28"/>
        </w:rPr>
        <w:t xml:space="preserve">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proofErr w:type="gramStart"/>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roofErr w:type="gramEnd"/>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2"/>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w:t>
      </w:r>
      <w:proofErr w:type="gramStart"/>
      <w:r w:rsidRPr="00C656BF">
        <w:rPr>
          <w:rFonts w:ascii="Times New Roman" w:hAnsi="Times New Roman" w:cs="Times New Roman"/>
          <w:sz w:val="28"/>
          <w:szCs w:val="28"/>
        </w:rPr>
        <w:t>которая</w:t>
      </w:r>
      <w:proofErr w:type="gramEnd"/>
      <w:r w:rsidRPr="00C656BF">
        <w:rPr>
          <w:rFonts w:ascii="Times New Roman" w:hAnsi="Times New Roman" w:cs="Times New Roman"/>
          <w:sz w:val="28"/>
          <w:szCs w:val="28"/>
        </w:rPr>
        <w:t xml:space="preserve">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proofErr w:type="gramStart"/>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roofErr w:type="gramEnd"/>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w:t>
      </w:r>
      <w:proofErr w:type="gramStart"/>
      <w:r w:rsidRPr="00C656BF">
        <w:rPr>
          <w:rFonts w:ascii="Times New Roman" w:hAnsi="Times New Roman" w:cs="Times New Roman"/>
          <w:sz w:val="28"/>
          <w:szCs w:val="28"/>
        </w:rPr>
        <w:t>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w:t>
      </w:r>
      <w:proofErr w:type="gramEnd"/>
      <w:r w:rsidR="00923CF6" w:rsidRPr="00C656BF">
        <w:rPr>
          <w:rFonts w:ascii="Times New Roman" w:hAnsi="Times New Roman" w:cs="Times New Roman"/>
          <w:sz w:val="28"/>
          <w:szCs w:val="28"/>
        </w:rPr>
        <w:t xml:space="preserve"> </w:t>
      </w:r>
      <w:proofErr w:type="gramStart"/>
      <w:r w:rsidR="00923CF6" w:rsidRPr="00C656BF">
        <w:rPr>
          <w:rFonts w:ascii="Times New Roman" w:hAnsi="Times New Roman" w:cs="Times New Roman"/>
          <w:sz w:val="28"/>
          <w:szCs w:val="28"/>
        </w:rPr>
        <w:t>соответствии</w:t>
      </w:r>
      <w:proofErr w:type="gramEnd"/>
      <w:r w:rsidR="00923CF6" w:rsidRPr="00C656BF">
        <w:rPr>
          <w:rFonts w:ascii="Times New Roman" w:hAnsi="Times New Roman" w:cs="Times New Roman"/>
          <w:sz w:val="28"/>
          <w:szCs w:val="28"/>
        </w:rPr>
        <w:t xml:space="preserve">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roofErr w:type="gramStart"/>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xml:space="preserve">, а с другой, не </w:t>
      </w:r>
      <w:r w:rsidR="001E6E05" w:rsidRPr="00C656BF">
        <w:rPr>
          <w:rFonts w:ascii="Times New Roman" w:hAnsi="Times New Roman" w:cs="Times New Roman"/>
          <w:sz w:val="28"/>
          <w:szCs w:val="28"/>
        </w:rPr>
        <w:lastRenderedPageBreak/>
        <w:t>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roofErr w:type="gramEnd"/>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w:t>
      </w:r>
      <w:proofErr w:type="gramStart"/>
      <w:r w:rsidRPr="00C656BF">
        <w:rPr>
          <w:rFonts w:ascii="Times New Roman" w:hAnsi="Times New Roman" w:cs="Times New Roman"/>
          <w:sz w:val="28"/>
          <w:szCs w:val="28"/>
        </w:rPr>
        <w:t>следующие</w:t>
      </w:r>
      <w:proofErr w:type="gramEnd"/>
      <w:r w:rsidRPr="00C656BF">
        <w:rPr>
          <w:rFonts w:ascii="Times New Roman" w:hAnsi="Times New Roman" w:cs="Times New Roman"/>
          <w:sz w:val="28"/>
          <w:szCs w:val="28"/>
        </w:rPr>
        <w:t xml:space="preserve">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3.3. Одновременно подразделению по профилактике коррупционных правонарушений рекомендуется не реже одного раза в год проводить </w:t>
      </w:r>
      <w:proofErr w:type="gramStart"/>
      <w:r w:rsidRPr="00C656BF">
        <w:rPr>
          <w:rFonts w:ascii="Times New Roman" w:hAnsi="Times New Roman" w:cs="Times New Roman"/>
          <w:sz w:val="28"/>
          <w:szCs w:val="28"/>
        </w:rPr>
        <w:t>консультативно-методические</w:t>
      </w:r>
      <w:proofErr w:type="gramEnd"/>
      <w:r w:rsidRPr="00C656BF">
        <w:rPr>
          <w:rFonts w:ascii="Times New Roman" w:hAnsi="Times New Roman" w:cs="Times New Roman"/>
          <w:sz w:val="28"/>
          <w:szCs w:val="28"/>
        </w:rPr>
        <w:t xml:space="preserve">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составить базу типовых ситуаций, содержащих факты </w:t>
      </w:r>
      <w:r w:rsidRPr="00C656BF">
        <w:rPr>
          <w:rFonts w:ascii="Times New Roman" w:hAnsi="Times New Roman" w:cs="Times New Roman"/>
          <w:sz w:val="28"/>
          <w:szCs w:val="28"/>
        </w:rPr>
        <w:lastRenderedPageBreak/>
        <w:t>наличия 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Обзорах практики </w:t>
      </w:r>
      <w:proofErr w:type="spellStart"/>
      <w:r w:rsidRPr="00C656BF">
        <w:rPr>
          <w:rFonts w:ascii="Times New Roman" w:hAnsi="Times New Roman" w:cs="Times New Roman"/>
          <w:sz w:val="28"/>
          <w:szCs w:val="28"/>
        </w:rPr>
        <w:t>правоприменения</w:t>
      </w:r>
      <w:proofErr w:type="spellEnd"/>
      <w:r w:rsidRPr="00C656BF">
        <w:rPr>
          <w:rFonts w:ascii="Times New Roman" w:hAnsi="Times New Roman" w:cs="Times New Roman"/>
          <w:sz w:val="28"/>
          <w:szCs w:val="28"/>
        </w:rPr>
        <w:t xml:space="preserve">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9"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 типовым ситуациям, применимым непосредственно для целей закупок, могут относиться </w:t>
      </w:r>
      <w:proofErr w:type="gramStart"/>
      <w:r w:rsidRPr="00C656BF">
        <w:rPr>
          <w:rFonts w:ascii="Times New Roman" w:hAnsi="Times New Roman" w:cs="Times New Roman"/>
          <w:sz w:val="28"/>
          <w:szCs w:val="28"/>
        </w:rPr>
        <w:t>следующие</w:t>
      </w:r>
      <w:proofErr w:type="gramEnd"/>
      <w:r w:rsidRPr="00C656BF">
        <w:rPr>
          <w:rFonts w:ascii="Times New Roman" w:hAnsi="Times New Roman" w:cs="Times New Roman"/>
          <w:sz w:val="28"/>
          <w:szCs w:val="28"/>
        </w:rPr>
        <w:t>:</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 в конкурентных процедурах участвует организация, ценные </w:t>
      </w:r>
      <w:proofErr w:type="gramStart"/>
      <w:r w:rsidRPr="00C656BF">
        <w:rPr>
          <w:rFonts w:ascii="Times New Roman" w:hAnsi="Times New Roman" w:cs="Times New Roman"/>
          <w:sz w:val="28"/>
          <w:szCs w:val="28"/>
        </w:rPr>
        <w:t>бумаги</w:t>
      </w:r>
      <w:proofErr w:type="gramEnd"/>
      <w:r w:rsidRPr="00C656BF">
        <w:rPr>
          <w:rFonts w:ascii="Times New Roman" w:hAnsi="Times New Roman" w:cs="Times New Roman"/>
          <w:sz w:val="28"/>
          <w:szCs w:val="28"/>
        </w:rPr>
        <w:t xml:space="preserve">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xml:space="preserve">.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w:t>
      </w:r>
      <w:proofErr w:type="gramStart"/>
      <w:r w:rsidRPr="00C656BF">
        <w:rPr>
          <w:rFonts w:ascii="Times New Roman" w:hAnsi="Times New Roman" w:cs="Times New Roman"/>
          <w:sz w:val="28"/>
          <w:szCs w:val="28"/>
        </w:rPr>
        <w:t>этом</w:t>
      </w:r>
      <w:proofErr w:type="gramEnd"/>
      <w:r w:rsidRPr="00C656BF">
        <w:rPr>
          <w:rFonts w:ascii="Times New Roman" w:hAnsi="Times New Roman" w:cs="Times New Roman"/>
          <w:sz w:val="28"/>
          <w:szCs w:val="28"/>
        </w:rPr>
        <w:t xml:space="preserve">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w:t>
      </w:r>
      <w:r w:rsidRPr="00C656BF">
        <w:rPr>
          <w:rFonts w:ascii="Times New Roman" w:hAnsi="Times New Roman" w:cs="Times New Roman"/>
          <w:sz w:val="28"/>
          <w:szCs w:val="28"/>
        </w:rPr>
        <w:lastRenderedPageBreak/>
        <w:t xml:space="preserve">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Указанные критерии могут основываться на следующих </w:t>
      </w:r>
      <w:proofErr w:type="gramStart"/>
      <w:r w:rsidRPr="00C656BF">
        <w:rPr>
          <w:rFonts w:ascii="Times New Roman" w:hAnsi="Times New Roman" w:cs="Times New Roman"/>
          <w:sz w:val="28"/>
          <w:szCs w:val="28"/>
        </w:rPr>
        <w:t>аспектах</w:t>
      </w:r>
      <w:proofErr w:type="gramEnd"/>
      <w:r w:rsidRPr="00C656BF">
        <w:rPr>
          <w:rFonts w:ascii="Times New Roman" w:hAnsi="Times New Roman" w:cs="Times New Roman"/>
          <w:sz w:val="28"/>
          <w:szCs w:val="28"/>
        </w:rPr>
        <w:t>:</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proofErr w:type="gramStart"/>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roofErr w:type="gramEnd"/>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roofErr w:type="gramEnd"/>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абсолютный анализ всех служащих (работников), участвующих в </w:t>
      </w:r>
      <w:proofErr w:type="gramStart"/>
      <w:r w:rsidRPr="00C656BF">
        <w:rPr>
          <w:rFonts w:ascii="Times New Roman" w:hAnsi="Times New Roman" w:cs="Times New Roman"/>
          <w:sz w:val="28"/>
          <w:szCs w:val="28"/>
        </w:rPr>
        <w:t>закупочной</w:t>
      </w:r>
      <w:proofErr w:type="gramEnd"/>
      <w:r w:rsidRPr="00C656BF">
        <w:rPr>
          <w:rFonts w:ascii="Times New Roman" w:hAnsi="Times New Roman" w:cs="Times New Roman"/>
          <w:sz w:val="28"/>
          <w:szCs w:val="28"/>
        </w:rPr>
        <w:t xml:space="preserve">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roofErr w:type="gramEnd"/>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выборочный анализ служащих (работников), участвующих в </w:t>
      </w:r>
      <w:proofErr w:type="gramStart"/>
      <w:r w:rsidRPr="00C656BF">
        <w:rPr>
          <w:rFonts w:ascii="Times New Roman" w:hAnsi="Times New Roman" w:cs="Times New Roman"/>
          <w:sz w:val="28"/>
          <w:szCs w:val="28"/>
        </w:rPr>
        <w:t>закупочной</w:t>
      </w:r>
      <w:proofErr w:type="gramEnd"/>
      <w:r w:rsidRPr="00C656BF">
        <w:rPr>
          <w:rFonts w:ascii="Times New Roman" w:hAnsi="Times New Roman" w:cs="Times New Roman"/>
          <w:sz w:val="28"/>
          <w:szCs w:val="28"/>
        </w:rPr>
        <w:t xml:space="preserve">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roofErr w:type="gramEnd"/>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proofErr w:type="gramEnd"/>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3"/>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между органами (организациями) и, например, межрегиональными управлениями Росфинмониторинга</w:t>
      </w:r>
      <w:bookmarkStart w:id="0" w:name="_GoBack"/>
      <w:bookmarkEnd w:id="0"/>
      <w:r w:rsidR="00BF7FB9" w:rsidRPr="00C656BF">
        <w:rPr>
          <w:rFonts w:ascii="Times New Roman" w:hAnsi="Times New Roman" w:cs="Times New Roman"/>
          <w:sz w:val="28"/>
          <w:szCs w:val="28"/>
        </w:rPr>
        <w:t xml:space="preserve"> об информационном обмене в целях предупреждения выделения бюджетных средств </w:t>
      </w:r>
      <w:r w:rsidR="00BF7FB9" w:rsidRPr="00C656BF">
        <w:rPr>
          <w:rFonts w:ascii="Times New Roman" w:hAnsi="Times New Roman" w:cs="Times New Roman"/>
          <w:sz w:val="28"/>
          <w:szCs w:val="28"/>
        </w:rPr>
        <w:lastRenderedPageBreak/>
        <w:t>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proofErr w:type="gramStart"/>
      <w:r w:rsidRPr="007D05F6">
        <w:rPr>
          <w:rFonts w:ascii="Times New Roman" w:hAnsi="Times New Roman" w:cs="Times New Roman"/>
          <w:i/>
          <w:sz w:val="28"/>
          <w:szCs w:val="28"/>
        </w:rPr>
        <w:t>Аналитические</w:t>
      </w:r>
      <w:proofErr w:type="gramEnd"/>
      <w:r w:rsidRPr="007D05F6">
        <w:rPr>
          <w:rFonts w:ascii="Times New Roman" w:hAnsi="Times New Roman" w:cs="Times New Roman"/>
          <w:i/>
          <w:sz w:val="28"/>
          <w:szCs w:val="28"/>
        </w:rPr>
        <w:t xml:space="preserve">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roofErr w:type="gramEnd"/>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 xml:space="preserve">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w:t>
      </w:r>
      <w:r w:rsidRPr="00C656BF">
        <w:rPr>
          <w:rFonts w:ascii="Times New Roman" w:hAnsi="Times New Roman" w:cs="Times New Roman"/>
          <w:sz w:val="28"/>
          <w:szCs w:val="28"/>
        </w:rPr>
        <w:lastRenderedPageBreak/>
        <w:t>информация, а также данные, позволяющие его идентифицировать, утвержденная распоряжением Правительства Российской Федерации от 28 декабря 2016 г. № 2867-р;</w:t>
      </w:r>
      <w:proofErr w:type="gramEnd"/>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w:t>
      </w:r>
      <w:proofErr w:type="spellStart"/>
      <w:r w:rsidRPr="00C656BF">
        <w:rPr>
          <w:rFonts w:ascii="Times New Roman" w:hAnsi="Times New Roman" w:cs="Times New Roman"/>
          <w:sz w:val="28"/>
          <w:szCs w:val="28"/>
        </w:rPr>
        <w:t>агрегаторов</w:t>
      </w:r>
      <w:proofErr w:type="spellEnd"/>
      <w:r w:rsidRPr="00C656BF">
        <w:rPr>
          <w:rFonts w:ascii="Times New Roman" w:hAnsi="Times New Roman" w:cs="Times New Roman"/>
          <w:sz w:val="28"/>
          <w:szCs w:val="28"/>
        </w:rPr>
        <w:t xml:space="preserve">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w:t>
      </w:r>
      <w:proofErr w:type="gramEnd"/>
      <w:r w:rsidRPr="00C656BF">
        <w:rPr>
          <w:rFonts w:ascii="Times New Roman" w:hAnsi="Times New Roman" w:cs="Times New Roman"/>
          <w:sz w:val="28"/>
          <w:szCs w:val="28"/>
        </w:rPr>
        <w:t xml:space="preserve"> </w:t>
      </w:r>
      <w:proofErr w:type="gramStart"/>
      <w:r w:rsidRPr="00C656BF">
        <w:rPr>
          <w:rFonts w:ascii="Times New Roman" w:hAnsi="Times New Roman" w:cs="Times New Roman"/>
          <w:sz w:val="28"/>
          <w:szCs w:val="28"/>
        </w:rPr>
        <w:t>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xml:space="preserve">, декларации о возможной личной </w:t>
      </w:r>
      <w:r w:rsidR="00923CF6" w:rsidRPr="00C656BF">
        <w:rPr>
          <w:rFonts w:ascii="Times New Roman" w:hAnsi="Times New Roman" w:cs="Times New Roman"/>
          <w:sz w:val="28"/>
          <w:szCs w:val="28"/>
        </w:rPr>
        <w:lastRenderedPageBreak/>
        <w:t xml:space="preserve">заинтересованности. </w:t>
      </w:r>
      <w:proofErr w:type="gramStart"/>
      <w:r w:rsidR="00923CF6" w:rsidRPr="00C656BF">
        <w:rPr>
          <w:rFonts w:ascii="Times New Roman" w:hAnsi="Times New Roman" w:cs="Times New Roman"/>
          <w:sz w:val="28"/>
          <w:szCs w:val="28"/>
        </w:rPr>
        <w:t>Типовая</w:t>
      </w:r>
      <w:proofErr w:type="gramEnd"/>
      <w:r w:rsidR="00923CF6" w:rsidRPr="00C656BF">
        <w:rPr>
          <w:rFonts w:ascii="Times New Roman" w:hAnsi="Times New Roman" w:cs="Times New Roman"/>
          <w:sz w:val="28"/>
          <w:szCs w:val="28"/>
        </w:rPr>
        <w:t xml:space="preserve"> форма для декларирования служащими (работниками) о возможной 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proofErr w:type="gramStart"/>
      <w:r w:rsidR="000C1282" w:rsidRPr="00C656BF">
        <w:rPr>
          <w:rFonts w:ascii="Times New Roman" w:hAnsi="Times New Roman" w:cs="Times New Roman"/>
          <w:sz w:val="28"/>
          <w:szCs w:val="28"/>
        </w:rPr>
        <w:t>в</w:t>
      </w:r>
      <w:proofErr w:type="gramEnd"/>
      <w:r w:rsidR="000C1282" w:rsidRPr="00C656BF">
        <w:rPr>
          <w:rFonts w:ascii="Times New Roman" w:hAnsi="Times New Roman" w:cs="Times New Roman"/>
          <w:sz w:val="28"/>
          <w:szCs w:val="28"/>
        </w:rPr>
        <w:t xml:space="preserve">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proofErr w:type="gramStart"/>
      <w:r w:rsidRPr="007D05F6">
        <w:rPr>
          <w:rFonts w:ascii="Times New Roman" w:hAnsi="Times New Roman" w:cs="Times New Roman"/>
          <w:i/>
          <w:sz w:val="28"/>
          <w:szCs w:val="28"/>
        </w:rPr>
        <w:t>Аналитические</w:t>
      </w:r>
      <w:proofErr w:type="gramEnd"/>
      <w:r w:rsidRPr="007D05F6">
        <w:rPr>
          <w:rFonts w:ascii="Times New Roman" w:hAnsi="Times New Roman" w:cs="Times New Roman"/>
          <w:i/>
          <w:sz w:val="28"/>
          <w:szCs w:val="28"/>
        </w:rPr>
        <w:t xml:space="preserve">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10"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w:t>
      </w:r>
      <w:proofErr w:type="gramStart"/>
      <w:r w:rsidRPr="00C656BF">
        <w:rPr>
          <w:rFonts w:ascii="Times New Roman" w:hAnsi="Times New Roman" w:cs="Times New Roman"/>
          <w:sz w:val="28"/>
          <w:szCs w:val="28"/>
        </w:rPr>
        <w:t>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roofErr w:type="gramEnd"/>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roofErr w:type="gramEnd"/>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w:t>
      </w:r>
      <w:proofErr w:type="gramEnd"/>
      <w:r w:rsidRPr="00C656BF">
        <w:rPr>
          <w:rFonts w:ascii="Times New Roman" w:hAnsi="Times New Roman" w:cs="Times New Roman"/>
          <w:sz w:val="28"/>
          <w:szCs w:val="28"/>
        </w:rPr>
        <w:t xml:space="preserve">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roofErr w:type="gramEnd"/>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В случае</w:t>
      </w:r>
      <w:proofErr w:type="gramStart"/>
      <w:r w:rsidR="0011306A">
        <w:rPr>
          <w:rFonts w:ascii="Times New Roman" w:hAnsi="Times New Roman" w:cs="Times New Roman"/>
          <w:sz w:val="28"/>
          <w:szCs w:val="28"/>
        </w:rPr>
        <w:t>,</w:t>
      </w:r>
      <w:proofErr w:type="gramEnd"/>
      <w:r w:rsidR="0011306A">
        <w:rPr>
          <w:rFonts w:ascii="Times New Roman" w:hAnsi="Times New Roman" w:cs="Times New Roman"/>
          <w:sz w:val="28"/>
          <w:szCs w:val="28"/>
        </w:rPr>
        <w:t xml:space="preserve">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 xml:space="preserve">пунктом 9 части 1 статьи 31 </w:t>
      </w:r>
      <w:r w:rsidR="0011306A" w:rsidRPr="00C656BF">
        <w:rPr>
          <w:rFonts w:ascii="Times New Roman" w:hAnsi="Times New Roman" w:cs="Times New Roman"/>
          <w:sz w:val="28"/>
          <w:szCs w:val="28"/>
        </w:rPr>
        <w:lastRenderedPageBreak/>
        <w:t>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4"/>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"конфликт интересов", применимое при осуществлении закупок в рамках</w:t>
      </w:r>
      <w:proofErr w:type="gramEnd"/>
      <w:r w:rsidRPr="00C656BF">
        <w:rPr>
          <w:rFonts w:ascii="Times New Roman" w:hAnsi="Times New Roman" w:cs="Times New Roman"/>
          <w:sz w:val="28"/>
          <w:szCs w:val="28"/>
        </w:rPr>
        <w:t xml:space="preserve">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xml:space="preserve">. Если выбранный способ определения поставщика (подрядчика, исполнителя) предусматривает запрос котировок или запрос предложений и (или) выбранный способ </w:t>
      </w:r>
      <w:proofErr w:type="gramStart"/>
      <w:r w:rsidR="00923CF6" w:rsidRPr="00C656BF">
        <w:rPr>
          <w:rFonts w:ascii="Times New Roman" w:hAnsi="Times New Roman" w:cs="Times New Roman"/>
          <w:sz w:val="28"/>
          <w:szCs w:val="28"/>
        </w:rPr>
        <w:t>относится к категории закрытых подразделению по профилактике коррупционных правонарушений рекомендуется</w:t>
      </w:r>
      <w:proofErr w:type="gramEnd"/>
      <w:r w:rsidR="00923CF6" w:rsidRPr="00C656BF">
        <w:rPr>
          <w:rFonts w:ascii="Times New Roman" w:hAnsi="Times New Roman" w:cs="Times New Roman"/>
          <w:sz w:val="28"/>
          <w:szCs w:val="28"/>
        </w:rPr>
        <w:t xml:space="preserve">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Аналогично подразделению по профилактике коррупционных правонарушений рекомендуется провести анализ информац</w:t>
      </w:r>
      <w:proofErr w:type="gramStart"/>
      <w:r w:rsidRPr="00C656BF">
        <w:rPr>
          <w:rFonts w:ascii="Times New Roman" w:hAnsi="Times New Roman" w:cs="Times New Roman"/>
          <w:sz w:val="28"/>
          <w:szCs w:val="28"/>
        </w:rPr>
        <w:t>ии о е</w:t>
      </w:r>
      <w:proofErr w:type="gramEnd"/>
      <w:r w:rsidRPr="00C656BF">
        <w:rPr>
          <w:rFonts w:ascii="Times New Roman" w:hAnsi="Times New Roman" w:cs="Times New Roman"/>
          <w:sz w:val="28"/>
          <w:szCs w:val="28"/>
        </w:rPr>
        <w:t>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w:t>
      </w:r>
      <w:hyperlink r:id="rId11"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xml:space="preserve">, а также посредством использования различных </w:t>
      </w:r>
      <w:proofErr w:type="spellStart"/>
      <w:r w:rsidR="00923CF6" w:rsidRPr="00C656BF">
        <w:rPr>
          <w:rFonts w:ascii="Times New Roman" w:hAnsi="Times New Roman" w:cs="Times New Roman"/>
          <w:sz w:val="28"/>
          <w:szCs w:val="28"/>
        </w:rPr>
        <w:t>агрегаторов</w:t>
      </w:r>
      <w:proofErr w:type="spellEnd"/>
      <w:r w:rsidR="00923CF6" w:rsidRPr="00C656BF">
        <w:rPr>
          <w:rFonts w:ascii="Times New Roman" w:hAnsi="Times New Roman" w:cs="Times New Roman"/>
          <w:sz w:val="28"/>
          <w:szCs w:val="28"/>
        </w:rPr>
        <w:t xml:space="preserve">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 xml:space="preserve">Анализ профилей служащих (работников) и участников закупок, полученных по результатам </w:t>
      </w:r>
      <w:proofErr w:type="gramStart"/>
      <w:r>
        <w:rPr>
          <w:rFonts w:ascii="Times New Roman" w:hAnsi="Times New Roman" w:cs="Times New Roman"/>
          <w:i/>
          <w:sz w:val="28"/>
          <w:szCs w:val="28"/>
        </w:rPr>
        <w:t>аналитической</w:t>
      </w:r>
      <w:proofErr w:type="gramEnd"/>
      <w:r>
        <w:rPr>
          <w:rFonts w:ascii="Times New Roman" w:hAnsi="Times New Roman" w:cs="Times New Roman"/>
          <w:i/>
          <w:sz w:val="28"/>
          <w:szCs w:val="28"/>
        </w:rPr>
        <w:t xml:space="preserve">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2"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5"/>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w:t>
      </w:r>
      <w:proofErr w:type="gramStart"/>
      <w:r w:rsidRPr="00C656BF">
        <w:rPr>
          <w:rFonts w:ascii="Times New Roman" w:hAnsi="Times New Roman" w:cs="Times New Roman"/>
          <w:sz w:val="28"/>
          <w:szCs w:val="28"/>
        </w:rPr>
        <w:t xml:space="preserve">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w:t>
      </w:r>
      <w:r w:rsidRPr="00C656BF">
        <w:rPr>
          <w:rFonts w:ascii="Times New Roman" w:hAnsi="Times New Roman" w:cs="Times New Roman"/>
          <w:sz w:val="28"/>
          <w:szCs w:val="28"/>
        </w:rPr>
        <w:lastRenderedPageBreak/>
        <w:t>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6"/>
      </w:r>
      <w:proofErr w:type="gramEnd"/>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что Федеральным законом № 44-ФЗ установлена обязанность поставщика (подрядчика, исполнителя) предоставлять информацию о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7"/>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roofErr w:type="gramEnd"/>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1 статьи 706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w:t>
      </w:r>
      <w:proofErr w:type="gramStart"/>
      <w:r w:rsidRPr="00C656BF">
        <w:rPr>
          <w:rFonts w:ascii="Times New Roman" w:hAnsi="Times New Roman" w:cs="Times New Roman"/>
          <w:sz w:val="28"/>
          <w:szCs w:val="28"/>
        </w:rPr>
        <w:t>ств др</w:t>
      </w:r>
      <w:proofErr w:type="gramEnd"/>
      <w:r w:rsidRPr="00C656BF">
        <w:rPr>
          <w:rFonts w:ascii="Times New Roman" w:hAnsi="Times New Roman" w:cs="Times New Roman"/>
          <w:sz w:val="28"/>
          <w:szCs w:val="28"/>
        </w:rPr>
        <w:t>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8"/>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w:t>
      </w:r>
      <w:proofErr w:type="gramStart"/>
      <w:r w:rsidRPr="00C656BF">
        <w:rPr>
          <w:rFonts w:ascii="Times New Roman" w:hAnsi="Times New Roman" w:cs="Times New Roman"/>
          <w:sz w:val="28"/>
          <w:szCs w:val="28"/>
        </w:rPr>
        <w:t>организаций механизмов регулирования конфликта интересов</w:t>
      </w:r>
      <w:proofErr w:type="gramEnd"/>
      <w:r w:rsidRPr="00C656BF">
        <w:rPr>
          <w:rFonts w:ascii="Times New Roman" w:hAnsi="Times New Roman" w:cs="Times New Roman"/>
          <w:sz w:val="28"/>
          <w:szCs w:val="28"/>
        </w:rPr>
        <w:t xml:space="preserve">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Также отдельным категориям организаций следует руководствоваться нормативными правовыми актами, регулирующими сферу, в которой </w:t>
      </w:r>
      <w:r w:rsidRPr="00C656BF">
        <w:rPr>
          <w:rFonts w:ascii="Times New Roman" w:hAnsi="Times New Roman" w:cs="Times New Roman"/>
          <w:sz w:val="28"/>
          <w:szCs w:val="28"/>
        </w:rPr>
        <w:lastRenderedPageBreak/>
        <w:t>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5.2. При построении работы, направленной на выявление личной заинтересованности работников отдельных категорий организаций при осуществлении закупок, </w:t>
      </w:r>
      <w:proofErr w:type="gramStart"/>
      <w:r w:rsidRPr="00C656BF">
        <w:rPr>
          <w:rFonts w:ascii="Times New Roman" w:hAnsi="Times New Roman" w:cs="Times New Roman"/>
          <w:sz w:val="28"/>
          <w:szCs w:val="28"/>
        </w:rPr>
        <w:t>которая</w:t>
      </w:r>
      <w:proofErr w:type="gramEnd"/>
      <w:r w:rsidRPr="00C656BF">
        <w:rPr>
          <w:rFonts w:ascii="Times New Roman" w:hAnsi="Times New Roman" w:cs="Times New Roman"/>
          <w:sz w:val="28"/>
          <w:szCs w:val="28"/>
        </w:rPr>
        <w:t xml:space="preserve">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регулировании конфликта интересов и 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9"/>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урегулирование конфликта интересов, то есть принятие организационных мер (например, усиление контроля за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lastRenderedPageBreak/>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w:t>
      </w:r>
      <w:proofErr w:type="spellStart"/>
      <w:r w:rsidRPr="00C656BF">
        <w:rPr>
          <w:rFonts w:ascii="Times New Roman" w:hAnsi="Times New Roman" w:cs="Times New Roman"/>
          <w:sz w:val="28"/>
          <w:szCs w:val="28"/>
        </w:rPr>
        <w:t>репутационных</w:t>
      </w:r>
      <w:proofErr w:type="spellEnd"/>
      <w:r w:rsidRPr="00C656BF">
        <w:rPr>
          <w:rFonts w:ascii="Times New Roman" w:hAnsi="Times New Roman" w:cs="Times New Roman"/>
          <w:sz w:val="28"/>
          <w:szCs w:val="28"/>
        </w:rPr>
        <w:t xml:space="preserve">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proofErr w:type="gramStart"/>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roofErr w:type="gramEnd"/>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1"/>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3"/>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lastRenderedPageBreak/>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proofErr w:type="gramStart"/>
      <w:r w:rsidRPr="00C656BF">
        <w:rPr>
          <w:rFonts w:ascii="Times New Roman" w:hAnsi="Times New Roman" w:cs="Times New Roman"/>
          <w:b/>
          <w:sz w:val="28"/>
          <w:szCs w:val="28"/>
          <w:vertAlign w:val="superscript"/>
        </w:rPr>
        <w:t>1</w:t>
      </w:r>
      <w:proofErr w:type="gramEnd"/>
      <w:r w:rsidRPr="009A3B9B">
        <w:rPr>
          <w:rStyle w:val="a5"/>
          <w:rFonts w:ascii="Times New Roman" w:hAnsi="Times New Roman" w:cs="Times New Roman"/>
          <w:b/>
          <w:color w:val="FFFFFF" w:themeColor="background1"/>
          <w:sz w:val="2"/>
          <w:szCs w:val="28"/>
        </w:rPr>
        <w:footnoteReference w:id="12"/>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proofErr w:type="gramStart"/>
            <w:r w:rsidRPr="00C656BF">
              <w:rPr>
                <w:rFonts w:ascii="Times New Roman" w:hAnsi="Times New Roman" w:cs="Times New Roman"/>
                <w:sz w:val="28"/>
                <w:szCs w:val="28"/>
              </w:rPr>
              <w:t>г</w:t>
            </w:r>
            <w:proofErr w:type="gramEnd"/>
            <w:r w:rsidRPr="00C656BF">
              <w:rPr>
                <w:rFonts w:ascii="Times New Roman" w:hAnsi="Times New Roman" w:cs="Times New Roman"/>
                <w:sz w:val="28"/>
                <w:szCs w:val="28"/>
              </w:rPr>
              <w:t>.</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firstRow="1" w:lastRow="0" w:firstColumn="1" w:lastColumn="0" w:noHBand="0" w:noVBand="1"/>
      </w:tblPr>
      <w:tblGrid>
        <w:gridCol w:w="7054"/>
        <w:gridCol w:w="1205"/>
        <w:gridCol w:w="1205"/>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proofErr w:type="gramStart"/>
            <w:r w:rsidR="009A3B9B">
              <w:rPr>
                <w:rFonts w:ascii="Times New Roman" w:hAnsi="Times New Roman"/>
                <w:sz w:val="28"/>
                <w:szCs w:val="28"/>
                <w:vertAlign w:val="superscript"/>
              </w:rPr>
              <w:t>2</w:t>
            </w:r>
            <w:proofErr w:type="gramEnd"/>
            <w:r w:rsidR="00C524D8" w:rsidRPr="009A3B9B">
              <w:rPr>
                <w:rStyle w:val="a5"/>
                <w:rFonts w:ascii="Times New Roman" w:hAnsi="Times New Roman"/>
                <w:sz w:val="2"/>
                <w:szCs w:val="28"/>
              </w:rPr>
              <w:footnoteReference w:id="13"/>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proofErr w:type="gramStart"/>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roofErr w:type="gramEnd"/>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 xml:space="preserve">Ваши родственники пользоваться в течение </w:t>
            </w:r>
            <w:proofErr w:type="gramStart"/>
            <w:r w:rsidRPr="00C656BF">
              <w:rPr>
                <w:rFonts w:ascii="Times New Roman" w:hAnsi="Times New Roman"/>
                <w:sz w:val="28"/>
                <w:szCs w:val="28"/>
              </w:rPr>
              <w:t>ближайшего</w:t>
            </w:r>
            <w:proofErr w:type="gramEnd"/>
            <w:r w:rsidRPr="00C656BF">
              <w:rPr>
                <w:rFonts w:ascii="Times New Roman" w:hAnsi="Times New Roman"/>
                <w:sz w:val="28"/>
                <w:szCs w:val="28"/>
              </w:rPr>
              <w:t xml:space="preserve">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 xml:space="preserve">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w:t>
            </w:r>
            <w:r w:rsidRPr="00C656BF">
              <w:rPr>
                <w:sz w:val="28"/>
                <w:szCs w:val="28"/>
              </w:rPr>
              <w:lastRenderedPageBreak/>
              <w:t>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proofErr w:type="gramStart"/>
            <w:r w:rsidRPr="00C656BF">
              <w:rPr>
                <w:rFonts w:ascii="Times New Roman" w:hAnsi="Times New Roman" w:cs="Times New Roman"/>
                <w:sz w:val="28"/>
                <w:szCs w:val="28"/>
              </w:rPr>
              <w:t>г</w:t>
            </w:r>
            <w:proofErr w:type="gramEnd"/>
            <w:r w:rsidRPr="00C656BF">
              <w:rPr>
                <w:rFonts w:ascii="Times New Roman" w:hAnsi="Times New Roman" w:cs="Times New Roman"/>
                <w:sz w:val="28"/>
                <w:szCs w:val="28"/>
              </w:rPr>
              <w:t>.</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proofErr w:type="gramStart"/>
            <w:r w:rsidRPr="00C656BF">
              <w:rPr>
                <w:rFonts w:ascii="Times New Roman" w:hAnsi="Times New Roman" w:cs="Times New Roman"/>
                <w:sz w:val="28"/>
                <w:szCs w:val="28"/>
              </w:rPr>
              <w:t>г</w:t>
            </w:r>
            <w:proofErr w:type="gramEnd"/>
            <w:r w:rsidRPr="00C656BF">
              <w:rPr>
                <w:rFonts w:ascii="Times New Roman" w:hAnsi="Times New Roman" w:cs="Times New Roman"/>
                <w:sz w:val="28"/>
                <w:szCs w:val="28"/>
              </w:rPr>
              <w:t>.</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19F" w:rsidRDefault="00F5219F" w:rsidP="00E4122D">
      <w:pPr>
        <w:spacing w:after="0" w:line="240" w:lineRule="auto"/>
      </w:pPr>
      <w:r>
        <w:separator/>
      </w:r>
    </w:p>
  </w:endnote>
  <w:endnote w:type="continuationSeparator" w:id="0">
    <w:p w:rsidR="00F5219F" w:rsidRDefault="00F5219F" w:rsidP="00E4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19F" w:rsidRDefault="00F5219F" w:rsidP="00E4122D">
      <w:pPr>
        <w:spacing w:after="0" w:line="240" w:lineRule="auto"/>
      </w:pPr>
      <w:r>
        <w:separator/>
      </w:r>
    </w:p>
  </w:footnote>
  <w:footnote w:type="continuationSeparator" w:id="0">
    <w:p w:rsidR="00F5219F" w:rsidRDefault="00F5219F"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proofErr w:type="gramStart"/>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w:t>
      </w:r>
      <w:proofErr w:type="gramEnd"/>
      <w:r w:rsidR="007E51CC">
        <w:rPr>
          <w:rFonts w:ascii="Times New Roman" w:hAnsi="Times New Roman" w:cs="Times New Roman"/>
        </w:rPr>
        <w:t xml:space="preserve"> </w:t>
      </w:r>
      <w:proofErr w:type="gramStart"/>
      <w:r w:rsidR="007E51CC">
        <w:rPr>
          <w:rFonts w:ascii="Times New Roman" w:hAnsi="Times New Roman" w:cs="Times New Roman"/>
        </w:rPr>
        <w:t>2009 г. № 1065)</w:t>
      </w:r>
      <w:r>
        <w:rPr>
          <w:rFonts w:ascii="Times New Roman" w:hAnsi="Times New Roman" w:cs="Times New Roman"/>
        </w:rPr>
        <w:t>.</w:t>
      </w:r>
      <w:proofErr w:type="gramEnd"/>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w:t>
      </w:r>
      <w:proofErr w:type="gramStart"/>
      <w:r w:rsidRPr="00BA7D36">
        <w:rPr>
          <w:rFonts w:ascii="Times New Roman" w:hAnsi="Times New Roman" w:cs="Times New Roman"/>
        </w:rPr>
        <w:t>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w:t>
      </w:r>
      <w:proofErr w:type="gramEnd"/>
      <w:r w:rsidRPr="00BA7D36">
        <w:rPr>
          <w:rFonts w:ascii="Times New Roman" w:hAnsi="Times New Roman" w:cs="Times New Roman"/>
        </w:rPr>
        <w:t xml:space="preserve"> </w:t>
      </w:r>
      <w:proofErr w:type="gramStart"/>
      <w:r w:rsidRPr="00BA7D36">
        <w:rPr>
          <w:rFonts w:ascii="Times New Roman" w:hAnsi="Times New Roman" w:cs="Times New Roman"/>
        </w:rPr>
        <w:t xml:space="preserve">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A7D36">
        <w:rPr>
          <w:rFonts w:ascii="Times New Roman" w:hAnsi="Times New Roman" w:cs="Times New Roman"/>
        </w:rPr>
        <w:t>неполнородными</w:t>
      </w:r>
      <w:proofErr w:type="spellEnd"/>
      <w:r w:rsidRPr="00BA7D36">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w:t>
      </w:r>
      <w:proofErr w:type="gramEnd"/>
      <w:r w:rsidRPr="00BA7D36">
        <w:rPr>
          <w:rFonts w:ascii="Times New Roman" w:hAnsi="Times New Roman" w:cs="Times New Roman"/>
        </w:rPr>
        <w:t xml:space="preserve">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proofErr w:type="gramStart"/>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roofErr w:type="gramEnd"/>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proofErr w:type="gramStart"/>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roofErr w:type="gramEnd"/>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proofErr w:type="gramStart"/>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w:t>
      </w:r>
      <w:proofErr w:type="gramEnd"/>
      <w:r w:rsidR="0026409F" w:rsidRPr="00884840">
        <w:rPr>
          <w:rFonts w:ascii="Times New Roman" w:hAnsi="Times New Roman" w:cs="Times New Roman"/>
        </w:rPr>
        <w:t xml:space="preserve">, </w:t>
      </w:r>
      <w:proofErr w:type="gramStart"/>
      <w:r w:rsidR="0026409F" w:rsidRPr="00884840">
        <w:rPr>
          <w:rFonts w:ascii="Times New Roman" w:hAnsi="Times New Roman" w:cs="Times New Roman"/>
        </w:rPr>
        <w:t>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roofErr w:type="gramEnd"/>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основании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proofErr w:type="gramStart"/>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w:t>
      </w:r>
      <w:proofErr w:type="gramEnd"/>
      <w:r w:rsidR="0026409F" w:rsidRPr="00CB7ABB">
        <w:rPr>
          <w:rFonts w:ascii="Times New Roman" w:hAnsi="Times New Roman" w:cs="Times New Roman"/>
        </w:rPr>
        <w:t xml:space="preserve">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proofErr w:type="gramStart"/>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roofErr w:type="gramEnd"/>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w:t>
      </w:r>
      <w:proofErr w:type="gramStart"/>
      <w:r w:rsidR="0026409F" w:rsidRPr="00E55719">
        <w:rPr>
          <w:rFonts w:ascii="Times New Roman" w:hAnsi="Times New Roman" w:cs="Times New Roman"/>
        </w:rPr>
        <w:t>которое</w:t>
      </w:r>
      <w:proofErr w:type="gramEnd"/>
      <w:r w:rsidR="0026409F" w:rsidRPr="00E55719">
        <w:rPr>
          <w:rFonts w:ascii="Times New Roman" w:hAnsi="Times New Roman" w:cs="Times New Roman"/>
        </w:rPr>
        <w:t xml:space="preserve">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26409F">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843531">
          <w:rPr>
            <w:rFonts w:ascii="Times New Roman" w:hAnsi="Times New Roman" w:cs="Times New Roman"/>
            <w:noProof/>
            <w:sz w:val="28"/>
            <w:szCs w:val="28"/>
          </w:rPr>
          <w:t>22</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26409F">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843531">
          <w:rPr>
            <w:rFonts w:ascii="Times New Roman" w:hAnsi="Times New Roman" w:cs="Times New Roman"/>
            <w:noProof/>
            <w:sz w:val="28"/>
          </w:rPr>
          <w:t>3</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C3C8B"/>
    <w:rsid w:val="000C7089"/>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7A7C"/>
    <w:rsid w:val="00384754"/>
    <w:rsid w:val="003A19A1"/>
    <w:rsid w:val="003B4765"/>
    <w:rsid w:val="003B4D97"/>
    <w:rsid w:val="003C2551"/>
    <w:rsid w:val="003E1623"/>
    <w:rsid w:val="003E4E19"/>
    <w:rsid w:val="003F706C"/>
    <w:rsid w:val="00405E50"/>
    <w:rsid w:val="004267F0"/>
    <w:rsid w:val="004444E3"/>
    <w:rsid w:val="004579DD"/>
    <w:rsid w:val="00480D75"/>
    <w:rsid w:val="00484DA9"/>
    <w:rsid w:val="004913FF"/>
    <w:rsid w:val="00493125"/>
    <w:rsid w:val="004A25A4"/>
    <w:rsid w:val="004A4227"/>
    <w:rsid w:val="004C1FA4"/>
    <w:rsid w:val="004C7B0F"/>
    <w:rsid w:val="004D4341"/>
    <w:rsid w:val="004D56E5"/>
    <w:rsid w:val="004F43CC"/>
    <w:rsid w:val="004F5A8E"/>
    <w:rsid w:val="004F6D09"/>
    <w:rsid w:val="00500008"/>
    <w:rsid w:val="00537865"/>
    <w:rsid w:val="00544813"/>
    <w:rsid w:val="00547D0B"/>
    <w:rsid w:val="0055445C"/>
    <w:rsid w:val="005821AA"/>
    <w:rsid w:val="005A721D"/>
    <w:rsid w:val="005B0F3A"/>
    <w:rsid w:val="005E1FF1"/>
    <w:rsid w:val="006110E4"/>
    <w:rsid w:val="006223C4"/>
    <w:rsid w:val="006D1DEB"/>
    <w:rsid w:val="006E2F42"/>
    <w:rsid w:val="006F7064"/>
    <w:rsid w:val="00710BAE"/>
    <w:rsid w:val="00712F11"/>
    <w:rsid w:val="00722E12"/>
    <w:rsid w:val="00724145"/>
    <w:rsid w:val="00737281"/>
    <w:rsid w:val="00765118"/>
    <w:rsid w:val="007768E5"/>
    <w:rsid w:val="007A40E6"/>
    <w:rsid w:val="007C78A4"/>
    <w:rsid w:val="007D05F6"/>
    <w:rsid w:val="007D35DA"/>
    <w:rsid w:val="007D6F0E"/>
    <w:rsid w:val="007E50DF"/>
    <w:rsid w:val="007E51CC"/>
    <w:rsid w:val="007F59F9"/>
    <w:rsid w:val="007F6593"/>
    <w:rsid w:val="008016CF"/>
    <w:rsid w:val="0080660C"/>
    <w:rsid w:val="008150A0"/>
    <w:rsid w:val="008173AD"/>
    <w:rsid w:val="00843531"/>
    <w:rsid w:val="0084538B"/>
    <w:rsid w:val="00861467"/>
    <w:rsid w:val="00884840"/>
    <w:rsid w:val="00897C61"/>
    <w:rsid w:val="008A3A5D"/>
    <w:rsid w:val="008B337C"/>
    <w:rsid w:val="00923CF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735CA"/>
    <w:rsid w:val="00A83638"/>
    <w:rsid w:val="00AA2650"/>
    <w:rsid w:val="00AA6599"/>
    <w:rsid w:val="00AB1318"/>
    <w:rsid w:val="00AB221C"/>
    <w:rsid w:val="00B07983"/>
    <w:rsid w:val="00B11A55"/>
    <w:rsid w:val="00B3280E"/>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4387"/>
    <w:rsid w:val="00D94B21"/>
    <w:rsid w:val="00DF545B"/>
    <w:rsid w:val="00E0233A"/>
    <w:rsid w:val="00E07B83"/>
    <w:rsid w:val="00E11C11"/>
    <w:rsid w:val="00E4122D"/>
    <w:rsid w:val="00E45D56"/>
    <w:rsid w:val="00E50AEE"/>
    <w:rsid w:val="00E5506A"/>
    <w:rsid w:val="00E55719"/>
    <w:rsid w:val="00E65353"/>
    <w:rsid w:val="00E716D7"/>
    <w:rsid w:val="00EA5D24"/>
    <w:rsid w:val="00ED18E1"/>
    <w:rsid w:val="00ED5E76"/>
    <w:rsid w:val="00F0341E"/>
    <w:rsid w:val="00F5219F"/>
    <w:rsid w:val="00F536AA"/>
    <w:rsid w:val="00F8747A"/>
    <w:rsid w:val="00FA21DA"/>
    <w:rsid w:val="00FC5554"/>
    <w:rsid w:val="00FC5B2B"/>
    <w:rsid w:val="00FF3941"/>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b.nalog.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zakupki.gov.ru/" TargetMode="External"/><Relationship Id="rId4" Type="http://schemas.microsoft.com/office/2007/relationships/stylesWithEffects" Target="stylesWithEffects.xml"/><Relationship Id="rId9" Type="http://schemas.openxmlformats.org/officeDocument/2006/relationships/hyperlink" Target="https://rosmintrud.ru/ministry/programms/anticorruption/9/13"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2A646-1CF2-407B-A4D8-64F3CF929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7048</Words>
  <Characters>40176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User</cp:lastModifiedBy>
  <cp:revision>4</cp:revision>
  <cp:lastPrinted>2020-05-15T07:48:00Z</cp:lastPrinted>
  <dcterms:created xsi:type="dcterms:W3CDTF">2025-06-16T13:30:00Z</dcterms:created>
  <dcterms:modified xsi:type="dcterms:W3CDTF">2025-07-02T06:40:00Z</dcterms:modified>
</cp:coreProperties>
</file>